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320477AE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ABRIL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318"/>
        <w:gridCol w:w="2268"/>
        <w:gridCol w:w="2268"/>
        <w:gridCol w:w="4678"/>
        <w:gridCol w:w="3118"/>
        <w:gridCol w:w="1437"/>
      </w:tblGrid>
      <w:tr w:rsidR="00170EB1" w:rsidRPr="004940DE" w14:paraId="287A898D" w14:textId="77777777" w:rsidTr="00AC2B95">
        <w:trPr>
          <w:jc w:val="center"/>
        </w:trPr>
        <w:tc>
          <w:tcPr>
            <w:tcW w:w="2318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A507B" w:rsidRPr="004940DE" w14:paraId="1A6C9423" w14:textId="77777777" w:rsidTr="00AC2B95">
        <w:trPr>
          <w:jc w:val="center"/>
        </w:trPr>
        <w:tc>
          <w:tcPr>
            <w:tcW w:w="2318" w:type="dxa"/>
          </w:tcPr>
          <w:p w14:paraId="15A8CA76" w14:textId="6D6FB532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003/2023</w:t>
            </w:r>
          </w:p>
        </w:tc>
        <w:tc>
          <w:tcPr>
            <w:tcW w:w="2268" w:type="dxa"/>
          </w:tcPr>
          <w:p w14:paraId="076BD308" w14:textId="2863BA08" w:rsidR="005A507B" w:rsidRDefault="005A507B" w:rsidP="005A507B">
            <w:pPr>
              <w:spacing w:after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Contrato nº 020/2023</w:t>
            </w:r>
          </w:p>
        </w:tc>
        <w:tc>
          <w:tcPr>
            <w:tcW w:w="2268" w:type="dxa"/>
          </w:tcPr>
          <w:p w14:paraId="4E8B9C4B" w14:textId="4D9407E3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507B">
              <w:rPr>
                <w:rFonts w:ascii="Arial" w:hAnsi="Arial" w:cs="Arial"/>
                <w:sz w:val="20"/>
                <w:szCs w:val="20"/>
              </w:rPr>
              <w:t>W.M.W COMERCIAL E MATERIAIS DE LIMPEZA LTDA - ME</w:t>
            </w:r>
          </w:p>
        </w:tc>
        <w:tc>
          <w:tcPr>
            <w:tcW w:w="4678" w:type="dxa"/>
          </w:tcPr>
          <w:p w14:paraId="5CF7C089" w14:textId="589AF7F8" w:rsidR="005A507B" w:rsidRPr="005A507B" w:rsidRDefault="005A507B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507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Artesanato, Didático, Pedagógico e Expediente, para a Secretaria de Assistência Social, deste erário público.</w:t>
            </w:r>
          </w:p>
        </w:tc>
        <w:tc>
          <w:tcPr>
            <w:tcW w:w="3118" w:type="dxa"/>
          </w:tcPr>
          <w:p w14:paraId="27A23910" w14:textId="5F7B222C" w:rsidR="005A507B" w:rsidRPr="00A01739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1573E6DE" w14:textId="3F39378A" w:rsidR="005A507B" w:rsidRDefault="005A507B" w:rsidP="005A507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A507B" w:rsidRPr="004940DE" w14:paraId="08664DC1" w14:textId="77777777" w:rsidTr="00AC2B95">
        <w:trPr>
          <w:jc w:val="center"/>
        </w:trPr>
        <w:tc>
          <w:tcPr>
            <w:tcW w:w="2318" w:type="dxa"/>
          </w:tcPr>
          <w:p w14:paraId="5BA5F86E" w14:textId="55EFC419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003/2023</w:t>
            </w:r>
          </w:p>
        </w:tc>
        <w:tc>
          <w:tcPr>
            <w:tcW w:w="2268" w:type="dxa"/>
          </w:tcPr>
          <w:p w14:paraId="093869D5" w14:textId="31730A29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021/2023</w:t>
            </w:r>
          </w:p>
        </w:tc>
        <w:tc>
          <w:tcPr>
            <w:tcW w:w="2268" w:type="dxa"/>
          </w:tcPr>
          <w:p w14:paraId="5440C9FF" w14:textId="466825E0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507B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678" w:type="dxa"/>
          </w:tcPr>
          <w:p w14:paraId="54922FA0" w14:textId="4C27C36E" w:rsidR="005A507B" w:rsidRPr="005A507B" w:rsidRDefault="005A507B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507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Artesanato, Didático, Pedagógico e Expediente, para a Secretaria de Assistência Social, deste erário público.</w:t>
            </w:r>
          </w:p>
        </w:tc>
        <w:tc>
          <w:tcPr>
            <w:tcW w:w="3118" w:type="dxa"/>
          </w:tcPr>
          <w:p w14:paraId="0739EDDC" w14:textId="39E6D0B8" w:rsidR="005A507B" w:rsidRPr="005933D7" w:rsidRDefault="005A507B" w:rsidP="005A507B">
            <w:pPr>
              <w:spacing w:after="0"/>
              <w:jc w:val="center"/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5466D781" w14:textId="23C7D322" w:rsidR="005A507B" w:rsidRDefault="005A507B" w:rsidP="005A507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A507B" w:rsidRPr="004940DE" w14:paraId="094C7CCA" w14:textId="77777777" w:rsidTr="00AC2B95">
        <w:trPr>
          <w:jc w:val="center"/>
        </w:trPr>
        <w:tc>
          <w:tcPr>
            <w:tcW w:w="2318" w:type="dxa"/>
          </w:tcPr>
          <w:p w14:paraId="1E613F05" w14:textId="6A42D9E2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003/2023</w:t>
            </w:r>
          </w:p>
        </w:tc>
        <w:tc>
          <w:tcPr>
            <w:tcW w:w="2268" w:type="dxa"/>
          </w:tcPr>
          <w:p w14:paraId="13BB77B7" w14:textId="4EF4D081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022/2023</w:t>
            </w:r>
          </w:p>
        </w:tc>
        <w:tc>
          <w:tcPr>
            <w:tcW w:w="2268" w:type="dxa"/>
          </w:tcPr>
          <w:p w14:paraId="19EC533E" w14:textId="6DE4922C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507B">
              <w:rPr>
                <w:rFonts w:ascii="Arial" w:hAnsi="Arial" w:cs="Arial"/>
                <w:sz w:val="20"/>
                <w:szCs w:val="20"/>
              </w:rPr>
              <w:t>VIVA DISTRIBUIDORA DE PRODUTOS LTDA - ME</w:t>
            </w:r>
          </w:p>
        </w:tc>
        <w:tc>
          <w:tcPr>
            <w:tcW w:w="4678" w:type="dxa"/>
          </w:tcPr>
          <w:p w14:paraId="1A422800" w14:textId="2C8120BD" w:rsidR="005A507B" w:rsidRPr="005A507B" w:rsidRDefault="005A507B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507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Artesanato, Didático, Pedagógico e Expediente, para a Secretaria de Assistência Social, deste erário público.</w:t>
            </w:r>
          </w:p>
        </w:tc>
        <w:tc>
          <w:tcPr>
            <w:tcW w:w="3118" w:type="dxa"/>
          </w:tcPr>
          <w:p w14:paraId="77053D7F" w14:textId="66E1EE85" w:rsidR="005A507B" w:rsidRPr="005933D7" w:rsidRDefault="005A507B" w:rsidP="005A507B">
            <w:pPr>
              <w:spacing w:after="0"/>
              <w:jc w:val="center"/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1F152581" w14:textId="4619FEBD" w:rsidR="005A507B" w:rsidRDefault="005A507B" w:rsidP="005A507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A507B" w:rsidRPr="004940DE" w14:paraId="15D61111" w14:textId="77777777" w:rsidTr="00AC2B95">
        <w:trPr>
          <w:jc w:val="center"/>
        </w:trPr>
        <w:tc>
          <w:tcPr>
            <w:tcW w:w="2318" w:type="dxa"/>
          </w:tcPr>
          <w:p w14:paraId="3C3F76E6" w14:textId="72A86C3F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003/2023</w:t>
            </w:r>
          </w:p>
        </w:tc>
        <w:tc>
          <w:tcPr>
            <w:tcW w:w="2268" w:type="dxa"/>
          </w:tcPr>
          <w:p w14:paraId="69C1170A" w14:textId="7D669CB4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023/2023</w:t>
            </w:r>
          </w:p>
        </w:tc>
        <w:tc>
          <w:tcPr>
            <w:tcW w:w="2268" w:type="dxa"/>
          </w:tcPr>
          <w:p w14:paraId="2F9DD165" w14:textId="104ECFE4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507B">
              <w:rPr>
                <w:rFonts w:ascii="Arial" w:hAnsi="Arial" w:cs="Arial"/>
                <w:sz w:val="20"/>
                <w:szCs w:val="20"/>
              </w:rPr>
              <w:t>ELEMENT LINIKER LTDA - ME</w:t>
            </w:r>
          </w:p>
        </w:tc>
        <w:tc>
          <w:tcPr>
            <w:tcW w:w="4678" w:type="dxa"/>
          </w:tcPr>
          <w:p w14:paraId="5476E5B5" w14:textId="70D1BAF7" w:rsidR="005A507B" w:rsidRPr="005A507B" w:rsidRDefault="005A507B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507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Artesanato, Didático, Pedagógico e Expediente, para a Secretaria de Assistência Social, deste erário público.</w:t>
            </w:r>
          </w:p>
        </w:tc>
        <w:tc>
          <w:tcPr>
            <w:tcW w:w="3118" w:type="dxa"/>
          </w:tcPr>
          <w:p w14:paraId="70573EAC" w14:textId="04884FB1" w:rsidR="005A507B" w:rsidRPr="005933D7" w:rsidRDefault="005A507B" w:rsidP="005A507B">
            <w:pPr>
              <w:spacing w:after="0"/>
              <w:jc w:val="center"/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5E0C383B" w14:textId="6E4E8441" w:rsidR="005A507B" w:rsidRDefault="005A507B" w:rsidP="005A507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A507B" w:rsidRPr="004940DE" w14:paraId="0337E015" w14:textId="77777777" w:rsidTr="00AC2B95">
        <w:trPr>
          <w:jc w:val="center"/>
        </w:trPr>
        <w:tc>
          <w:tcPr>
            <w:tcW w:w="2318" w:type="dxa"/>
          </w:tcPr>
          <w:p w14:paraId="08B9CA28" w14:textId="740E8398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Tomada de Preços nº 002/2023</w:t>
            </w:r>
          </w:p>
        </w:tc>
        <w:tc>
          <w:tcPr>
            <w:tcW w:w="2268" w:type="dxa"/>
          </w:tcPr>
          <w:p w14:paraId="5A8D046C" w14:textId="5838D3AD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024/2023</w:t>
            </w:r>
          </w:p>
        </w:tc>
        <w:tc>
          <w:tcPr>
            <w:tcW w:w="2268" w:type="dxa"/>
          </w:tcPr>
          <w:p w14:paraId="6EEF7D4C" w14:textId="3C256A9D" w:rsidR="005A507B" w:rsidRDefault="00167002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002">
              <w:rPr>
                <w:rFonts w:ascii="Arial" w:hAnsi="Arial" w:cs="Arial"/>
                <w:sz w:val="20"/>
                <w:szCs w:val="20"/>
              </w:rPr>
              <w:t>CÍCERO JOSÉ MENDES LEITE - EPP</w:t>
            </w:r>
          </w:p>
        </w:tc>
        <w:tc>
          <w:tcPr>
            <w:tcW w:w="4678" w:type="dxa"/>
          </w:tcPr>
          <w:p w14:paraId="74A6B32F" w14:textId="5F3FC870" w:rsidR="005A507B" w:rsidRPr="00581B7D" w:rsidRDefault="00167002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002">
              <w:rPr>
                <w:rFonts w:ascii="Arial" w:hAnsi="Arial" w:cs="Arial"/>
                <w:sz w:val="20"/>
                <w:szCs w:val="20"/>
              </w:rPr>
              <w:t>Contratação de Agência de Propaganda, especializada na prestação de serviços de publicidade, assim compreendidos o conjunto de atividades realizadas integradamente.</w:t>
            </w:r>
          </w:p>
        </w:tc>
        <w:tc>
          <w:tcPr>
            <w:tcW w:w="3118" w:type="dxa"/>
          </w:tcPr>
          <w:p w14:paraId="3A35058A" w14:textId="7C65F7F0" w:rsidR="005A507B" w:rsidRPr="005933D7" w:rsidRDefault="005A507B" w:rsidP="005A507B">
            <w:pPr>
              <w:spacing w:after="0"/>
              <w:jc w:val="center"/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1F225587" w14:textId="5534AB85" w:rsidR="005A507B" w:rsidRDefault="005A507B" w:rsidP="005A507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A507B" w:rsidRPr="004940DE" w14:paraId="17127C83" w14:textId="77777777" w:rsidTr="00AC2B95">
        <w:trPr>
          <w:jc w:val="center"/>
        </w:trPr>
        <w:tc>
          <w:tcPr>
            <w:tcW w:w="2318" w:type="dxa"/>
          </w:tcPr>
          <w:p w14:paraId="2578CC9B" w14:textId="466D4046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003/2023</w:t>
            </w:r>
          </w:p>
        </w:tc>
        <w:tc>
          <w:tcPr>
            <w:tcW w:w="2268" w:type="dxa"/>
          </w:tcPr>
          <w:p w14:paraId="264E1CAB" w14:textId="164848F3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025/2023</w:t>
            </w:r>
          </w:p>
        </w:tc>
        <w:tc>
          <w:tcPr>
            <w:tcW w:w="2268" w:type="dxa"/>
          </w:tcPr>
          <w:p w14:paraId="1DAE951B" w14:textId="318EECD9" w:rsidR="005A507B" w:rsidRDefault="00661C87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C87">
              <w:rPr>
                <w:rFonts w:ascii="Arial" w:hAnsi="Arial" w:cs="Arial"/>
                <w:sz w:val="20"/>
                <w:szCs w:val="20"/>
              </w:rPr>
              <w:t>LIVRARIA E PAPELARIA RENASCER LTDA - ME</w:t>
            </w:r>
          </w:p>
        </w:tc>
        <w:tc>
          <w:tcPr>
            <w:tcW w:w="4678" w:type="dxa"/>
          </w:tcPr>
          <w:p w14:paraId="4D9ADD23" w14:textId="6B33CDCA" w:rsidR="005A507B" w:rsidRPr="00581B7D" w:rsidRDefault="005A507B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507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Artesanato, Didático, Pedagógico e Expediente, para a Secretaria de Assistência Social, deste erário público.</w:t>
            </w:r>
          </w:p>
        </w:tc>
        <w:tc>
          <w:tcPr>
            <w:tcW w:w="3118" w:type="dxa"/>
          </w:tcPr>
          <w:p w14:paraId="4922679F" w14:textId="6EE5ACB1" w:rsidR="005A507B" w:rsidRPr="005933D7" w:rsidRDefault="005A507B" w:rsidP="005A507B">
            <w:pPr>
              <w:spacing w:after="0"/>
              <w:jc w:val="center"/>
            </w:pPr>
            <w:r w:rsidRPr="005933D7">
              <w:t>Juliária Oliveira Lopes de Souza</w:t>
            </w:r>
          </w:p>
        </w:tc>
        <w:tc>
          <w:tcPr>
            <w:tcW w:w="1437" w:type="dxa"/>
          </w:tcPr>
          <w:p w14:paraId="47EE2BC8" w14:textId="60A4FB89" w:rsidR="005A507B" w:rsidRDefault="005A507B" w:rsidP="005A507B">
            <w:pPr>
              <w:spacing w:after="0"/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1F3DD" w14:textId="77777777" w:rsidR="00E93EA7" w:rsidRDefault="00E93EA7" w:rsidP="00170EB1">
      <w:pPr>
        <w:spacing w:after="0" w:line="240" w:lineRule="auto"/>
      </w:pPr>
      <w:r>
        <w:separator/>
      </w:r>
    </w:p>
  </w:endnote>
  <w:endnote w:type="continuationSeparator" w:id="0">
    <w:p w14:paraId="1992FFAB" w14:textId="77777777" w:rsidR="00E93EA7" w:rsidRDefault="00E93EA7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45498EA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AC2B95" w:rsidRPr="00540F3F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6D2C" w14:textId="77777777" w:rsidR="00E93EA7" w:rsidRDefault="00E93EA7" w:rsidP="00170EB1">
      <w:pPr>
        <w:spacing w:after="0" w:line="240" w:lineRule="auto"/>
      </w:pPr>
      <w:r>
        <w:separator/>
      </w:r>
    </w:p>
  </w:footnote>
  <w:footnote w:type="continuationSeparator" w:id="0">
    <w:p w14:paraId="1E62CBDC" w14:textId="77777777" w:rsidR="00E93EA7" w:rsidRDefault="00E93EA7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67002"/>
    <w:rsid w:val="00170EB1"/>
    <w:rsid w:val="001A3FE2"/>
    <w:rsid w:val="001A4D97"/>
    <w:rsid w:val="001B78E6"/>
    <w:rsid w:val="00212619"/>
    <w:rsid w:val="00225E8E"/>
    <w:rsid w:val="00291CDD"/>
    <w:rsid w:val="002C3EC7"/>
    <w:rsid w:val="002F1DB2"/>
    <w:rsid w:val="00303303"/>
    <w:rsid w:val="00333737"/>
    <w:rsid w:val="00333F2A"/>
    <w:rsid w:val="003669D7"/>
    <w:rsid w:val="00431D62"/>
    <w:rsid w:val="00434C05"/>
    <w:rsid w:val="004F6B22"/>
    <w:rsid w:val="00504249"/>
    <w:rsid w:val="00545139"/>
    <w:rsid w:val="00562812"/>
    <w:rsid w:val="0058106D"/>
    <w:rsid w:val="00581B7D"/>
    <w:rsid w:val="005A507B"/>
    <w:rsid w:val="005B1E4F"/>
    <w:rsid w:val="005D1B73"/>
    <w:rsid w:val="0062117D"/>
    <w:rsid w:val="00621E01"/>
    <w:rsid w:val="00661C87"/>
    <w:rsid w:val="0067606B"/>
    <w:rsid w:val="00751E6C"/>
    <w:rsid w:val="00763BE3"/>
    <w:rsid w:val="008A4A9A"/>
    <w:rsid w:val="008B352D"/>
    <w:rsid w:val="00937C41"/>
    <w:rsid w:val="009B6BB5"/>
    <w:rsid w:val="00A01739"/>
    <w:rsid w:val="00A84237"/>
    <w:rsid w:val="00A91DF1"/>
    <w:rsid w:val="00AC2B95"/>
    <w:rsid w:val="00AD541D"/>
    <w:rsid w:val="00B0282B"/>
    <w:rsid w:val="00B330FB"/>
    <w:rsid w:val="00BC4B29"/>
    <w:rsid w:val="00BD342B"/>
    <w:rsid w:val="00BE471F"/>
    <w:rsid w:val="00C54897"/>
    <w:rsid w:val="00C6720E"/>
    <w:rsid w:val="00C906CB"/>
    <w:rsid w:val="00C97831"/>
    <w:rsid w:val="00CC5B17"/>
    <w:rsid w:val="00CF3A53"/>
    <w:rsid w:val="00D02DCF"/>
    <w:rsid w:val="00DE7EEE"/>
    <w:rsid w:val="00E04CC9"/>
    <w:rsid w:val="00E66888"/>
    <w:rsid w:val="00E93EA7"/>
    <w:rsid w:val="00E94597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C2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38</cp:revision>
  <dcterms:created xsi:type="dcterms:W3CDTF">2026-03-05T15:35:00Z</dcterms:created>
  <dcterms:modified xsi:type="dcterms:W3CDTF">2026-03-27T10:53:00Z</dcterms:modified>
</cp:coreProperties>
</file>